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6A19E3" w14:paraId="70337CE1" w14:textId="77777777" w:rsidTr="006A19E3">
        <w:trPr>
          <w:trHeight w:val="1469"/>
        </w:trPr>
        <w:tc>
          <w:tcPr>
            <w:tcW w:w="5778" w:type="dxa"/>
          </w:tcPr>
          <w:p w14:paraId="700F908D" w14:textId="77777777" w:rsidR="006A19E3" w:rsidRDefault="006A19E3">
            <w:pPr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79AE0042" w14:textId="77777777" w:rsidR="006A19E3" w:rsidRDefault="006A19E3">
            <w:pPr>
              <w:jc w:val="center"/>
              <w:rPr>
                <w:sz w:val="28"/>
                <w:szCs w:val="28"/>
              </w:rPr>
            </w:pPr>
          </w:p>
          <w:p w14:paraId="3D2D0567" w14:textId="436E4DDD" w:rsidR="006A19E3" w:rsidRDefault="006A19E3" w:rsidP="006A19E3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УТВЕРЖДАЮ:</w:t>
            </w:r>
          </w:p>
          <w:p w14:paraId="0518D5F8" w14:textId="77777777" w:rsidR="005B2F47" w:rsidRDefault="005B2F47" w:rsidP="006A19E3">
            <w:pPr>
              <w:rPr>
                <w:sz w:val="28"/>
                <w:szCs w:val="28"/>
              </w:rPr>
            </w:pPr>
          </w:p>
          <w:p w14:paraId="6BAA7B3A" w14:textId="0ECA61DB" w:rsidR="006A19E3" w:rsidRDefault="006A19E3" w:rsidP="006A19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МБОУ СОШ №</w:t>
            </w:r>
          </w:p>
          <w:p w14:paraId="246691DC" w14:textId="77777777" w:rsidR="005B2F47" w:rsidRDefault="005B2F47" w:rsidP="006A19E3">
            <w:pPr>
              <w:ind w:left="988" w:hanging="988"/>
              <w:rPr>
                <w:sz w:val="28"/>
                <w:szCs w:val="28"/>
              </w:rPr>
            </w:pPr>
          </w:p>
          <w:p w14:paraId="54DB0CE9" w14:textId="24D5428B" w:rsidR="006A19E3" w:rsidRDefault="006A19E3" w:rsidP="006A19E3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Ф.И.О.</w:t>
            </w:r>
          </w:p>
          <w:p w14:paraId="20296C7B" w14:textId="2645AB0A" w:rsidR="006A19E3" w:rsidRDefault="006A19E3">
            <w:pPr>
              <w:jc w:val="center"/>
              <w:rPr>
                <w:sz w:val="28"/>
                <w:szCs w:val="28"/>
              </w:rPr>
            </w:pPr>
          </w:p>
        </w:tc>
      </w:tr>
      <w:bookmarkEnd w:id="0"/>
    </w:tbl>
    <w:p w14:paraId="0EDBF368" w14:textId="77777777" w:rsidR="006A19E3" w:rsidRDefault="006A19E3">
      <w:pPr>
        <w:ind w:firstLine="720"/>
        <w:jc w:val="center"/>
        <w:rPr>
          <w:sz w:val="28"/>
          <w:szCs w:val="28"/>
        </w:rPr>
      </w:pPr>
    </w:p>
    <w:p w14:paraId="144919E0" w14:textId="77777777" w:rsidR="007A3CE4" w:rsidRDefault="007A3CE4">
      <w:pPr>
        <w:ind w:firstLine="720"/>
        <w:jc w:val="center"/>
        <w:rPr>
          <w:sz w:val="28"/>
          <w:szCs w:val="28"/>
        </w:rPr>
      </w:pPr>
    </w:p>
    <w:p w14:paraId="6F765255" w14:textId="592C2D8A" w:rsidR="001F66A0" w:rsidRPr="00B646CC" w:rsidRDefault="001C45A4">
      <w:pPr>
        <w:ind w:firstLine="720"/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</w:t>
      </w:r>
      <w:r w:rsidR="00B646CC" w:rsidRPr="00B646CC">
        <w:rPr>
          <w:sz w:val="28"/>
          <w:szCs w:val="28"/>
        </w:rPr>
        <w:t>ехнологическая карта кулинарного изделия (блюда)</w:t>
      </w:r>
    </w:p>
    <w:p w14:paraId="63C48B85" w14:textId="5EA26316" w:rsidR="00B646CC" w:rsidRPr="00B646CC" w:rsidRDefault="00B646CC" w:rsidP="00B646CC">
      <w:pPr>
        <w:ind w:hanging="142"/>
        <w:rPr>
          <w:sz w:val="28"/>
          <w:szCs w:val="28"/>
        </w:rPr>
      </w:pPr>
    </w:p>
    <w:p w14:paraId="2941794C" w14:textId="6390CDAD" w:rsidR="001F66A0" w:rsidRPr="00B646CC" w:rsidRDefault="00B646CC" w:rsidP="00B646CC">
      <w:pPr>
        <w:ind w:hanging="142"/>
        <w:rPr>
          <w:sz w:val="28"/>
          <w:szCs w:val="28"/>
        </w:rPr>
      </w:pPr>
      <w:r w:rsidRPr="00B646CC">
        <w:rPr>
          <w:sz w:val="28"/>
          <w:szCs w:val="28"/>
        </w:rPr>
        <w:t>Наименование кулинарного изделия (блюда): Азу</w:t>
      </w:r>
      <w:r w:rsidR="0038480F">
        <w:rPr>
          <w:sz w:val="28"/>
          <w:szCs w:val="28"/>
        </w:rPr>
        <w:t>.</w:t>
      </w:r>
    </w:p>
    <w:p w14:paraId="04ADF2F6" w14:textId="499B7738" w:rsidR="00B646CC" w:rsidRPr="00B646CC" w:rsidRDefault="00B646CC" w:rsidP="00B646CC">
      <w:pPr>
        <w:ind w:leftChars="-59" w:left="-2" w:hangingChars="50" w:hanging="140"/>
        <w:jc w:val="both"/>
        <w:rPr>
          <w:sz w:val="28"/>
          <w:szCs w:val="28"/>
        </w:rPr>
      </w:pPr>
      <w:r w:rsidRPr="00B646CC">
        <w:rPr>
          <w:sz w:val="28"/>
          <w:szCs w:val="28"/>
        </w:rPr>
        <w:t>Номер рецептуры: № 438</w:t>
      </w:r>
      <w:r w:rsidR="006A19E3">
        <w:rPr>
          <w:sz w:val="28"/>
          <w:szCs w:val="28"/>
        </w:rPr>
        <w:t>-04</w:t>
      </w:r>
    </w:p>
    <w:p w14:paraId="585AB040" w14:textId="71C35A52" w:rsidR="001F66A0" w:rsidRPr="00B646CC" w:rsidRDefault="005700DE" w:rsidP="0038480F">
      <w:pPr>
        <w:ind w:leftChars="-117" w:left="-141" w:hangingChars="50" w:hanging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646CC" w:rsidRPr="00B646CC">
        <w:rPr>
          <w:sz w:val="28"/>
          <w:szCs w:val="28"/>
        </w:rPr>
        <w:t>Наименование сборника рецептур:</w:t>
      </w:r>
      <w:r w:rsidR="00BE6C80">
        <w:rPr>
          <w:sz w:val="28"/>
          <w:szCs w:val="28"/>
        </w:rPr>
        <w:t xml:space="preserve"> </w:t>
      </w:r>
      <w:r w:rsidR="00B646CC" w:rsidRPr="00B646CC">
        <w:rPr>
          <w:sz w:val="28"/>
          <w:szCs w:val="28"/>
        </w:rPr>
        <w:t>Сб</w:t>
      </w:r>
      <w:r w:rsidR="00BE6C80">
        <w:rPr>
          <w:sz w:val="28"/>
          <w:szCs w:val="28"/>
        </w:rPr>
        <w:t xml:space="preserve">орник </w:t>
      </w:r>
      <w:r w:rsidR="00B646CC" w:rsidRPr="00B646CC">
        <w:rPr>
          <w:sz w:val="28"/>
          <w:szCs w:val="28"/>
        </w:rPr>
        <w:t>рец</w:t>
      </w:r>
      <w:r w:rsidR="00BE6C80">
        <w:rPr>
          <w:sz w:val="28"/>
          <w:szCs w:val="28"/>
        </w:rPr>
        <w:t xml:space="preserve">ептур </w:t>
      </w:r>
      <w:r w:rsidR="00B646CC" w:rsidRPr="00B646CC">
        <w:rPr>
          <w:sz w:val="28"/>
          <w:szCs w:val="28"/>
        </w:rPr>
        <w:t>бл</w:t>
      </w:r>
      <w:r w:rsidR="00BE6C80">
        <w:rPr>
          <w:sz w:val="28"/>
          <w:szCs w:val="28"/>
        </w:rPr>
        <w:t xml:space="preserve">юд </w:t>
      </w:r>
      <w:r w:rsidR="00B646CC" w:rsidRPr="00B646CC">
        <w:rPr>
          <w:sz w:val="28"/>
          <w:szCs w:val="28"/>
        </w:rPr>
        <w:t>и кул</w:t>
      </w:r>
      <w:r w:rsidR="00BE6C80">
        <w:rPr>
          <w:sz w:val="28"/>
          <w:szCs w:val="28"/>
        </w:rPr>
        <w:t>инарных</w:t>
      </w:r>
      <w:r>
        <w:rPr>
          <w:sz w:val="28"/>
          <w:szCs w:val="28"/>
        </w:rPr>
        <w:t xml:space="preserve"> </w:t>
      </w:r>
      <w:r w:rsidR="00B646CC" w:rsidRPr="00B646CC">
        <w:rPr>
          <w:sz w:val="28"/>
          <w:szCs w:val="28"/>
        </w:rPr>
        <w:t>изд</w:t>
      </w:r>
      <w:r w:rsidR="00BE6C80">
        <w:rPr>
          <w:sz w:val="28"/>
          <w:szCs w:val="28"/>
        </w:rPr>
        <w:t xml:space="preserve">елий </w:t>
      </w:r>
      <w:r w:rsidR="00B646CC"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="00B646CC" w:rsidRPr="00B646CC">
        <w:rPr>
          <w:sz w:val="28"/>
          <w:szCs w:val="28"/>
        </w:rPr>
        <w:t>общ</w:t>
      </w:r>
      <w:r>
        <w:rPr>
          <w:sz w:val="28"/>
          <w:szCs w:val="28"/>
        </w:rPr>
        <w:t>ественного питания при общеобразовательных школах</w:t>
      </w:r>
      <w:r w:rsidR="00BE6C80">
        <w:rPr>
          <w:sz w:val="28"/>
          <w:szCs w:val="28"/>
        </w:rPr>
        <w:t xml:space="preserve"> </w:t>
      </w:r>
      <w:r w:rsidR="00B646CC" w:rsidRPr="00B646CC">
        <w:rPr>
          <w:sz w:val="28"/>
          <w:szCs w:val="28"/>
        </w:rPr>
        <w:t>2004</w:t>
      </w:r>
      <w:r>
        <w:rPr>
          <w:sz w:val="28"/>
          <w:szCs w:val="28"/>
        </w:rPr>
        <w:t xml:space="preserve"> </w:t>
      </w:r>
      <w:r w:rsidR="00B646CC" w:rsidRPr="00B646CC">
        <w:rPr>
          <w:sz w:val="28"/>
          <w:szCs w:val="28"/>
        </w:rPr>
        <w:t xml:space="preserve">г. </w:t>
      </w:r>
      <w:r w:rsidR="0038480F">
        <w:rPr>
          <w:sz w:val="28"/>
          <w:szCs w:val="28"/>
        </w:rPr>
        <w:t>п</w:t>
      </w:r>
      <w:r w:rsidR="00B646CC" w:rsidRPr="00B646CC">
        <w:rPr>
          <w:sz w:val="28"/>
          <w:szCs w:val="28"/>
        </w:rPr>
        <w:t>од ред. В.Т. Лапшиной</w:t>
      </w:r>
      <w:r w:rsidR="0038480F">
        <w:rPr>
          <w:sz w:val="28"/>
          <w:szCs w:val="28"/>
        </w:rPr>
        <w:t>.</w:t>
      </w: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6261"/>
        <w:gridCol w:w="1781"/>
        <w:gridCol w:w="1528"/>
      </w:tblGrid>
      <w:tr w:rsidR="001F66A0" w:rsidRPr="00B646CC" w14:paraId="3578CEA8" w14:textId="77777777">
        <w:tc>
          <w:tcPr>
            <w:tcW w:w="6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874DF" w14:textId="77777777" w:rsidR="001F66A0" w:rsidRPr="005700DE" w:rsidRDefault="001C45A4">
            <w:pPr>
              <w:widowControl w:val="0"/>
              <w:jc w:val="center"/>
              <w:rPr>
                <w:szCs w:val="24"/>
              </w:rPr>
            </w:pPr>
            <w:r w:rsidRPr="005700DE">
              <w:rPr>
                <w:szCs w:val="24"/>
              </w:rPr>
              <w:t>Наименование сырья</w:t>
            </w:r>
          </w:p>
          <w:p w14:paraId="6D185EE2" w14:textId="77777777" w:rsidR="001F66A0" w:rsidRPr="005700DE" w:rsidRDefault="001C45A4">
            <w:pPr>
              <w:widowControl w:val="0"/>
              <w:jc w:val="center"/>
              <w:rPr>
                <w:szCs w:val="24"/>
              </w:rPr>
            </w:pPr>
            <w:r w:rsidRPr="005700DE">
              <w:rPr>
                <w:szCs w:val="24"/>
              </w:rPr>
              <w:t>и продуктов</w:t>
            </w:r>
          </w:p>
        </w:tc>
        <w:tc>
          <w:tcPr>
            <w:tcW w:w="3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CF611" w14:textId="77777777" w:rsidR="001F66A0" w:rsidRPr="005700DE" w:rsidRDefault="001C45A4">
            <w:pPr>
              <w:widowControl w:val="0"/>
              <w:jc w:val="center"/>
              <w:rPr>
                <w:szCs w:val="24"/>
              </w:rPr>
            </w:pPr>
            <w:r w:rsidRPr="005700DE">
              <w:rPr>
                <w:szCs w:val="24"/>
              </w:rPr>
              <w:t>Расход сырья и продуктов на 1 порцию, г</w:t>
            </w:r>
          </w:p>
        </w:tc>
      </w:tr>
      <w:tr w:rsidR="001F66A0" w:rsidRPr="00B646CC" w14:paraId="6E84484E" w14:textId="77777777">
        <w:tc>
          <w:tcPr>
            <w:tcW w:w="6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CCCC2" w14:textId="77777777" w:rsidR="001F66A0" w:rsidRPr="005700DE" w:rsidRDefault="001F66A0">
            <w:pPr>
              <w:widowControl w:val="0"/>
              <w:rPr>
                <w:szCs w:val="24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8247C" w14:textId="77777777" w:rsidR="001F66A0" w:rsidRPr="005700DE" w:rsidRDefault="001C45A4">
            <w:pPr>
              <w:widowControl w:val="0"/>
              <w:jc w:val="center"/>
              <w:rPr>
                <w:szCs w:val="24"/>
              </w:rPr>
            </w:pPr>
            <w:r w:rsidRPr="005700DE">
              <w:rPr>
                <w:szCs w:val="24"/>
              </w:rPr>
              <w:t>брутто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CAC8C" w14:textId="77777777" w:rsidR="001F66A0" w:rsidRPr="005700DE" w:rsidRDefault="001C45A4">
            <w:pPr>
              <w:widowControl w:val="0"/>
              <w:jc w:val="center"/>
              <w:rPr>
                <w:szCs w:val="24"/>
              </w:rPr>
            </w:pPr>
            <w:r w:rsidRPr="005700DE">
              <w:rPr>
                <w:szCs w:val="24"/>
              </w:rPr>
              <w:t>нетто</w:t>
            </w:r>
          </w:p>
        </w:tc>
      </w:tr>
      <w:tr w:rsidR="001F66A0" w:rsidRPr="00B646CC" w14:paraId="44E0D04A" w14:textId="77777777">
        <w:tc>
          <w:tcPr>
            <w:tcW w:w="6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6C32F" w14:textId="77777777" w:rsidR="001F66A0" w:rsidRPr="005700DE" w:rsidRDefault="001C45A4">
            <w:pPr>
              <w:widowControl w:val="0"/>
              <w:jc w:val="both"/>
              <w:rPr>
                <w:szCs w:val="24"/>
              </w:rPr>
            </w:pPr>
            <w:r w:rsidRPr="005700DE">
              <w:rPr>
                <w:szCs w:val="24"/>
              </w:rPr>
              <w:t xml:space="preserve">Говядина (боковой и наружный кусок тазобедренной части)  </w:t>
            </w:r>
            <w:proofErr w:type="gramStart"/>
            <w:r w:rsidRPr="005700DE">
              <w:rPr>
                <w:szCs w:val="24"/>
              </w:rPr>
              <w:t>п</w:t>
            </w:r>
            <w:proofErr w:type="gramEnd"/>
            <w:r w:rsidRPr="005700DE">
              <w:rPr>
                <w:szCs w:val="24"/>
              </w:rPr>
              <w:t>/ф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ABCD0" w14:textId="48AA1D75" w:rsidR="001F66A0" w:rsidRPr="005700DE" w:rsidRDefault="001C45A4" w:rsidP="00BE6C80">
            <w:pPr>
              <w:widowControl w:val="0"/>
              <w:jc w:val="center"/>
              <w:rPr>
                <w:szCs w:val="24"/>
              </w:rPr>
            </w:pPr>
            <w:r w:rsidRPr="005700DE">
              <w:rPr>
                <w:szCs w:val="24"/>
              </w:rPr>
              <w:t>79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A5020" w14:textId="77777777" w:rsidR="001F66A0" w:rsidRPr="005700DE" w:rsidRDefault="001C45A4" w:rsidP="00BE6C80">
            <w:pPr>
              <w:widowControl w:val="0"/>
              <w:jc w:val="center"/>
              <w:rPr>
                <w:szCs w:val="24"/>
              </w:rPr>
            </w:pPr>
            <w:r w:rsidRPr="005700DE">
              <w:rPr>
                <w:szCs w:val="24"/>
              </w:rPr>
              <w:t>79</w:t>
            </w:r>
          </w:p>
        </w:tc>
      </w:tr>
      <w:tr w:rsidR="001F66A0" w:rsidRPr="00B646CC" w14:paraId="38C08B33" w14:textId="77777777">
        <w:tc>
          <w:tcPr>
            <w:tcW w:w="6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D152B8" w14:textId="77777777" w:rsidR="001F66A0" w:rsidRPr="005700DE" w:rsidRDefault="001C45A4">
            <w:pPr>
              <w:widowControl w:val="0"/>
              <w:rPr>
                <w:szCs w:val="24"/>
              </w:rPr>
            </w:pPr>
            <w:r w:rsidRPr="005700DE">
              <w:rPr>
                <w:szCs w:val="24"/>
              </w:rPr>
              <w:t xml:space="preserve">Картофель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F381B" w14:textId="4138F6BB" w:rsidR="001F66A0" w:rsidRPr="005700DE" w:rsidRDefault="001C45A4" w:rsidP="00BE6C80">
            <w:pPr>
              <w:widowControl w:val="0"/>
              <w:jc w:val="center"/>
              <w:rPr>
                <w:szCs w:val="24"/>
              </w:rPr>
            </w:pPr>
            <w:r w:rsidRPr="005700DE">
              <w:rPr>
                <w:szCs w:val="24"/>
              </w:rPr>
              <w:t>114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846C9" w14:textId="77777777" w:rsidR="001F66A0" w:rsidRPr="005700DE" w:rsidRDefault="001C45A4" w:rsidP="00BE6C80">
            <w:pPr>
              <w:widowControl w:val="0"/>
              <w:jc w:val="center"/>
              <w:rPr>
                <w:szCs w:val="24"/>
              </w:rPr>
            </w:pPr>
            <w:r w:rsidRPr="005700DE">
              <w:rPr>
                <w:szCs w:val="24"/>
              </w:rPr>
              <w:t>85</w:t>
            </w:r>
          </w:p>
        </w:tc>
      </w:tr>
      <w:tr w:rsidR="001F66A0" w:rsidRPr="00B646CC" w14:paraId="6C8AF364" w14:textId="77777777">
        <w:tc>
          <w:tcPr>
            <w:tcW w:w="6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23B4AE" w14:textId="77777777" w:rsidR="001F66A0" w:rsidRPr="005700DE" w:rsidRDefault="001C45A4" w:rsidP="00BE6C80">
            <w:pPr>
              <w:widowControl w:val="0"/>
              <w:rPr>
                <w:szCs w:val="24"/>
              </w:rPr>
            </w:pPr>
            <w:r w:rsidRPr="005700DE">
              <w:rPr>
                <w:szCs w:val="24"/>
              </w:rPr>
              <w:t>или картофель (с 1 января по 28-29 февраля)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75A57" w14:textId="77777777" w:rsidR="001F66A0" w:rsidRPr="005700DE" w:rsidRDefault="001C45A4" w:rsidP="00BE6C80">
            <w:pPr>
              <w:widowControl w:val="0"/>
              <w:jc w:val="center"/>
              <w:rPr>
                <w:szCs w:val="24"/>
              </w:rPr>
            </w:pPr>
            <w:r w:rsidRPr="005700DE">
              <w:rPr>
                <w:szCs w:val="24"/>
              </w:rPr>
              <w:t>148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1A16F" w14:textId="77777777" w:rsidR="001F66A0" w:rsidRPr="005700DE" w:rsidRDefault="001C45A4" w:rsidP="00BE6C80">
            <w:pPr>
              <w:widowControl w:val="0"/>
              <w:jc w:val="center"/>
              <w:rPr>
                <w:szCs w:val="24"/>
              </w:rPr>
            </w:pPr>
            <w:r w:rsidRPr="005700DE">
              <w:rPr>
                <w:szCs w:val="24"/>
              </w:rPr>
              <w:t>85</w:t>
            </w:r>
          </w:p>
        </w:tc>
      </w:tr>
      <w:tr w:rsidR="001F66A0" w:rsidRPr="00B646CC" w14:paraId="422F4277" w14:textId="77777777">
        <w:tc>
          <w:tcPr>
            <w:tcW w:w="6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A83BE4" w14:textId="77777777" w:rsidR="001F66A0" w:rsidRPr="005700DE" w:rsidRDefault="001C45A4">
            <w:pPr>
              <w:widowControl w:val="0"/>
              <w:rPr>
                <w:szCs w:val="24"/>
              </w:rPr>
            </w:pPr>
            <w:r w:rsidRPr="005700DE">
              <w:rPr>
                <w:szCs w:val="24"/>
              </w:rPr>
              <w:t>Лук репчатый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E5758" w14:textId="77777777" w:rsidR="001F66A0" w:rsidRPr="005700DE" w:rsidRDefault="001C45A4" w:rsidP="00BE6C80">
            <w:pPr>
              <w:widowControl w:val="0"/>
              <w:jc w:val="center"/>
              <w:rPr>
                <w:szCs w:val="24"/>
              </w:rPr>
            </w:pPr>
            <w:r w:rsidRPr="005700DE">
              <w:rPr>
                <w:szCs w:val="24"/>
              </w:rPr>
              <w:t>12,4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9A9AD" w14:textId="77777777" w:rsidR="001F66A0" w:rsidRPr="005700DE" w:rsidRDefault="001C45A4" w:rsidP="00BE6C80">
            <w:pPr>
              <w:widowControl w:val="0"/>
              <w:jc w:val="center"/>
              <w:rPr>
                <w:szCs w:val="24"/>
              </w:rPr>
            </w:pPr>
            <w:r w:rsidRPr="005700DE">
              <w:rPr>
                <w:szCs w:val="24"/>
              </w:rPr>
              <w:t>10,6</w:t>
            </w:r>
          </w:p>
        </w:tc>
      </w:tr>
      <w:tr w:rsidR="001F66A0" w:rsidRPr="00B646CC" w14:paraId="506A898F" w14:textId="77777777">
        <w:tc>
          <w:tcPr>
            <w:tcW w:w="6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15A94C" w14:textId="77777777" w:rsidR="001F66A0" w:rsidRPr="005700DE" w:rsidRDefault="001C45A4">
            <w:pPr>
              <w:widowControl w:val="0"/>
              <w:rPr>
                <w:szCs w:val="24"/>
              </w:rPr>
            </w:pPr>
            <w:r w:rsidRPr="005700DE">
              <w:rPr>
                <w:szCs w:val="24"/>
              </w:rPr>
              <w:t>Томатное пюре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C88D3" w14:textId="77777777" w:rsidR="001F66A0" w:rsidRPr="005700DE" w:rsidRDefault="001C45A4" w:rsidP="00BE6C80">
            <w:pPr>
              <w:widowControl w:val="0"/>
              <w:jc w:val="center"/>
              <w:rPr>
                <w:szCs w:val="24"/>
              </w:rPr>
            </w:pPr>
            <w:r w:rsidRPr="005700DE">
              <w:rPr>
                <w:szCs w:val="24"/>
              </w:rPr>
              <w:t>2,5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9D3AE" w14:textId="77777777" w:rsidR="001F66A0" w:rsidRPr="005700DE" w:rsidRDefault="001C45A4" w:rsidP="00BE6C80">
            <w:pPr>
              <w:widowControl w:val="0"/>
              <w:jc w:val="center"/>
              <w:rPr>
                <w:szCs w:val="24"/>
              </w:rPr>
            </w:pPr>
            <w:r w:rsidRPr="005700DE">
              <w:rPr>
                <w:szCs w:val="24"/>
              </w:rPr>
              <w:t>2,5</w:t>
            </w:r>
          </w:p>
        </w:tc>
      </w:tr>
      <w:tr w:rsidR="001F66A0" w:rsidRPr="00B646CC" w14:paraId="4912A0A7" w14:textId="77777777">
        <w:tc>
          <w:tcPr>
            <w:tcW w:w="6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2C1A81" w14:textId="77777777" w:rsidR="001F66A0" w:rsidRPr="005700DE" w:rsidRDefault="001C45A4">
            <w:pPr>
              <w:widowControl w:val="0"/>
              <w:rPr>
                <w:szCs w:val="24"/>
              </w:rPr>
            </w:pPr>
            <w:r w:rsidRPr="005700DE">
              <w:rPr>
                <w:szCs w:val="24"/>
              </w:rPr>
              <w:t>Масло сливочное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17B64" w14:textId="77777777" w:rsidR="001F66A0" w:rsidRPr="005700DE" w:rsidRDefault="001C45A4" w:rsidP="00BE6C80">
            <w:pPr>
              <w:widowControl w:val="0"/>
              <w:jc w:val="center"/>
              <w:rPr>
                <w:szCs w:val="24"/>
              </w:rPr>
            </w:pPr>
            <w:r w:rsidRPr="005700DE">
              <w:rPr>
                <w:szCs w:val="24"/>
              </w:rPr>
              <w:t>5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76B79" w14:textId="77777777" w:rsidR="001F66A0" w:rsidRPr="005700DE" w:rsidRDefault="001C45A4" w:rsidP="00BE6C80">
            <w:pPr>
              <w:widowControl w:val="0"/>
              <w:jc w:val="center"/>
              <w:rPr>
                <w:szCs w:val="24"/>
              </w:rPr>
            </w:pPr>
            <w:r w:rsidRPr="005700DE">
              <w:rPr>
                <w:szCs w:val="24"/>
              </w:rPr>
              <w:t>5</w:t>
            </w:r>
          </w:p>
        </w:tc>
      </w:tr>
      <w:tr w:rsidR="001F66A0" w:rsidRPr="00B646CC" w14:paraId="42151FCB" w14:textId="77777777">
        <w:tc>
          <w:tcPr>
            <w:tcW w:w="6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8FF190" w14:textId="77777777" w:rsidR="001F66A0" w:rsidRPr="005700DE" w:rsidRDefault="001C45A4">
            <w:pPr>
              <w:widowControl w:val="0"/>
              <w:rPr>
                <w:szCs w:val="24"/>
              </w:rPr>
            </w:pPr>
            <w:r w:rsidRPr="005700DE">
              <w:rPr>
                <w:szCs w:val="24"/>
              </w:rPr>
              <w:t>Огурцы соленые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0A007" w14:textId="77777777" w:rsidR="001F66A0" w:rsidRPr="005700DE" w:rsidRDefault="001C45A4" w:rsidP="00BE6C80">
            <w:pPr>
              <w:widowControl w:val="0"/>
              <w:jc w:val="center"/>
              <w:rPr>
                <w:szCs w:val="24"/>
              </w:rPr>
            </w:pPr>
            <w:r w:rsidRPr="005700DE">
              <w:rPr>
                <w:szCs w:val="24"/>
              </w:rPr>
              <w:t>13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00A95" w14:textId="77777777" w:rsidR="001F66A0" w:rsidRPr="005700DE" w:rsidRDefault="001C45A4" w:rsidP="00BE6C80">
            <w:pPr>
              <w:widowControl w:val="0"/>
              <w:jc w:val="center"/>
              <w:rPr>
                <w:szCs w:val="24"/>
              </w:rPr>
            </w:pPr>
            <w:r w:rsidRPr="005700DE">
              <w:rPr>
                <w:szCs w:val="24"/>
              </w:rPr>
              <w:t>12</w:t>
            </w:r>
          </w:p>
        </w:tc>
      </w:tr>
      <w:tr w:rsidR="001F66A0" w:rsidRPr="00B646CC" w14:paraId="0EC9762E" w14:textId="77777777">
        <w:tc>
          <w:tcPr>
            <w:tcW w:w="6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A9FA23" w14:textId="77777777" w:rsidR="001F66A0" w:rsidRPr="005700DE" w:rsidRDefault="001C45A4">
            <w:pPr>
              <w:widowControl w:val="0"/>
              <w:rPr>
                <w:szCs w:val="24"/>
              </w:rPr>
            </w:pPr>
            <w:r w:rsidRPr="005700DE">
              <w:rPr>
                <w:szCs w:val="24"/>
              </w:rPr>
              <w:t>Масса тушеного мяса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E035C" w14:textId="77777777" w:rsidR="001F66A0" w:rsidRPr="005700DE" w:rsidRDefault="001C45A4" w:rsidP="00BE6C80">
            <w:pPr>
              <w:widowControl w:val="0"/>
              <w:jc w:val="center"/>
              <w:rPr>
                <w:szCs w:val="24"/>
              </w:rPr>
            </w:pPr>
            <w:r w:rsidRPr="005700DE">
              <w:rPr>
                <w:szCs w:val="24"/>
              </w:rPr>
              <w:t>-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39073" w14:textId="77777777" w:rsidR="001F66A0" w:rsidRPr="005700DE" w:rsidRDefault="001C45A4" w:rsidP="00BE6C80">
            <w:pPr>
              <w:widowControl w:val="0"/>
              <w:jc w:val="center"/>
              <w:rPr>
                <w:szCs w:val="24"/>
              </w:rPr>
            </w:pPr>
            <w:r w:rsidRPr="005700DE">
              <w:rPr>
                <w:szCs w:val="24"/>
              </w:rPr>
              <w:t>50</w:t>
            </w:r>
          </w:p>
        </w:tc>
      </w:tr>
      <w:tr w:rsidR="001F66A0" w:rsidRPr="00B646CC" w14:paraId="2F2A5629" w14:textId="77777777">
        <w:tc>
          <w:tcPr>
            <w:tcW w:w="6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5ABFB7" w14:textId="77777777" w:rsidR="001F66A0" w:rsidRPr="005700DE" w:rsidRDefault="001C45A4">
            <w:pPr>
              <w:widowControl w:val="0"/>
              <w:rPr>
                <w:szCs w:val="24"/>
              </w:rPr>
            </w:pPr>
            <w:r w:rsidRPr="005700DE">
              <w:rPr>
                <w:szCs w:val="24"/>
              </w:rPr>
              <w:t xml:space="preserve">Соль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ECBA2" w14:textId="77777777" w:rsidR="001F66A0" w:rsidRPr="005700DE" w:rsidRDefault="001C45A4" w:rsidP="00BE6C80">
            <w:pPr>
              <w:widowControl w:val="0"/>
              <w:jc w:val="center"/>
              <w:rPr>
                <w:szCs w:val="24"/>
              </w:rPr>
            </w:pPr>
            <w:r w:rsidRPr="005700DE">
              <w:rPr>
                <w:szCs w:val="24"/>
              </w:rPr>
              <w:t>0,5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0B33F" w14:textId="77777777" w:rsidR="001F66A0" w:rsidRPr="005700DE" w:rsidRDefault="001C45A4" w:rsidP="00BE6C80">
            <w:pPr>
              <w:widowControl w:val="0"/>
              <w:jc w:val="center"/>
              <w:rPr>
                <w:szCs w:val="24"/>
              </w:rPr>
            </w:pPr>
            <w:r w:rsidRPr="005700DE">
              <w:rPr>
                <w:szCs w:val="24"/>
              </w:rPr>
              <w:t>0,5</w:t>
            </w:r>
          </w:p>
        </w:tc>
      </w:tr>
      <w:tr w:rsidR="001F66A0" w:rsidRPr="00B646CC" w14:paraId="463CC33D" w14:textId="77777777">
        <w:tc>
          <w:tcPr>
            <w:tcW w:w="6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7737D" w14:textId="77777777" w:rsidR="001F66A0" w:rsidRPr="005700DE" w:rsidRDefault="001C45A4">
            <w:pPr>
              <w:widowControl w:val="0"/>
              <w:rPr>
                <w:szCs w:val="24"/>
              </w:rPr>
            </w:pPr>
            <w:r w:rsidRPr="005700DE">
              <w:rPr>
                <w:szCs w:val="24"/>
              </w:rPr>
              <w:t>Масса готовых овощей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665C4" w14:textId="77777777" w:rsidR="001F66A0" w:rsidRPr="005700DE" w:rsidRDefault="001C45A4" w:rsidP="00BE6C80">
            <w:pPr>
              <w:widowControl w:val="0"/>
              <w:jc w:val="center"/>
              <w:rPr>
                <w:szCs w:val="24"/>
              </w:rPr>
            </w:pPr>
            <w:r w:rsidRPr="005700DE">
              <w:rPr>
                <w:szCs w:val="24"/>
              </w:rPr>
              <w:t>-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AE47F" w14:textId="77777777" w:rsidR="001F66A0" w:rsidRPr="005700DE" w:rsidRDefault="001C45A4" w:rsidP="00BE6C80">
            <w:pPr>
              <w:widowControl w:val="0"/>
              <w:jc w:val="center"/>
              <w:rPr>
                <w:szCs w:val="24"/>
              </w:rPr>
            </w:pPr>
            <w:r w:rsidRPr="005700DE">
              <w:rPr>
                <w:szCs w:val="24"/>
              </w:rPr>
              <w:t>150</w:t>
            </w:r>
          </w:p>
        </w:tc>
      </w:tr>
      <w:tr w:rsidR="001F66A0" w:rsidRPr="00B646CC" w14:paraId="35E908DE" w14:textId="77777777">
        <w:tc>
          <w:tcPr>
            <w:tcW w:w="6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447E4" w14:textId="77777777" w:rsidR="001F66A0" w:rsidRPr="005700DE" w:rsidRDefault="001C45A4">
            <w:pPr>
              <w:widowControl w:val="0"/>
              <w:rPr>
                <w:szCs w:val="24"/>
              </w:rPr>
            </w:pPr>
            <w:r w:rsidRPr="005700DE">
              <w:rPr>
                <w:szCs w:val="24"/>
              </w:rPr>
              <w:t>ВЫХОД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6C900" w14:textId="77777777" w:rsidR="001F66A0" w:rsidRPr="005700DE" w:rsidRDefault="001C45A4" w:rsidP="00BE6C80">
            <w:pPr>
              <w:widowControl w:val="0"/>
              <w:jc w:val="center"/>
              <w:rPr>
                <w:szCs w:val="24"/>
              </w:rPr>
            </w:pPr>
            <w:r w:rsidRPr="005700DE">
              <w:rPr>
                <w:szCs w:val="24"/>
              </w:rPr>
              <w:t>-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9D04E" w14:textId="77777777" w:rsidR="001F66A0" w:rsidRPr="005700DE" w:rsidRDefault="001C45A4" w:rsidP="00BE6C80">
            <w:pPr>
              <w:widowControl w:val="0"/>
              <w:jc w:val="center"/>
              <w:rPr>
                <w:szCs w:val="24"/>
              </w:rPr>
            </w:pPr>
            <w:r w:rsidRPr="005700DE">
              <w:rPr>
                <w:szCs w:val="24"/>
              </w:rPr>
              <w:t>200</w:t>
            </w:r>
          </w:p>
        </w:tc>
      </w:tr>
    </w:tbl>
    <w:p w14:paraId="06287234" w14:textId="7F302EBC" w:rsidR="001F66A0" w:rsidRPr="00B646CC" w:rsidRDefault="00B646CC" w:rsidP="00B646CC">
      <w:pPr>
        <w:jc w:val="both"/>
        <w:rPr>
          <w:szCs w:val="24"/>
        </w:rPr>
      </w:pPr>
      <w:bookmarkStart w:id="1" w:name="_GoBack"/>
      <w:bookmarkEnd w:id="1"/>
      <w:r w:rsidRPr="00B646CC">
        <w:rPr>
          <w:szCs w:val="24"/>
        </w:rPr>
        <w:t xml:space="preserve">Технологическое приготовление: </w:t>
      </w:r>
      <w:r w:rsidR="001C45A4" w:rsidRPr="00B646CC">
        <w:rPr>
          <w:szCs w:val="24"/>
        </w:rPr>
        <w:t>Мясо нарезают брусочками по 10-15</w:t>
      </w:r>
      <w:r w:rsidR="005700DE">
        <w:rPr>
          <w:szCs w:val="24"/>
        </w:rPr>
        <w:t xml:space="preserve"> </w:t>
      </w:r>
      <w:r w:rsidR="001C45A4" w:rsidRPr="00B646CC">
        <w:rPr>
          <w:szCs w:val="24"/>
        </w:rPr>
        <w:t>г</w:t>
      </w:r>
      <w:r w:rsidR="005700DE">
        <w:rPr>
          <w:szCs w:val="24"/>
        </w:rPr>
        <w:t>.</w:t>
      </w:r>
      <w:r w:rsidR="001C45A4" w:rsidRPr="00B646CC">
        <w:rPr>
          <w:szCs w:val="24"/>
        </w:rPr>
        <w:t xml:space="preserve">, заливают горячей водой, добавляют </w:t>
      </w:r>
      <w:r w:rsidRPr="00B646CC">
        <w:rPr>
          <w:szCs w:val="24"/>
        </w:rPr>
        <w:t>пассированную</w:t>
      </w:r>
      <w:r w:rsidR="001C45A4" w:rsidRPr="00B646CC">
        <w:rPr>
          <w:szCs w:val="24"/>
        </w:rPr>
        <w:t xml:space="preserve"> томатную пасту и тушат почти до готовности при слабом кипении. Соленные огурцы нарезают соломкой, лук нарезают соломкой картофель дольками. Овощи и обжаривают по отдельности. Обжаренное мясо и овощи кладут в посуду слоями, чтобы снизу и сверху мяса были овощи, соль и бульон (продукты должны быть только покрыты жидкостью) закрывают крышкой и тушат до готовности. За 5-10 мин до окончания тушения кладут лавровый лист. Отпускают азу вместе с бульоном и овощами. </w:t>
      </w:r>
    </w:p>
    <w:p w14:paraId="148BD76E" w14:textId="77777777" w:rsidR="001F66A0" w:rsidRPr="00B646CC" w:rsidRDefault="001C45A4">
      <w:pPr>
        <w:jc w:val="both"/>
        <w:rPr>
          <w:szCs w:val="24"/>
        </w:rPr>
      </w:pPr>
      <w:r w:rsidRPr="00B646CC">
        <w:rPr>
          <w:szCs w:val="24"/>
        </w:rPr>
        <w:t xml:space="preserve">Отпускают блюдо при температуре 65 </w:t>
      </w:r>
      <w:proofErr w:type="spellStart"/>
      <w:r w:rsidRPr="00B646CC">
        <w:rPr>
          <w:szCs w:val="24"/>
          <w:vertAlign w:val="superscript"/>
        </w:rPr>
        <w:t>о</w:t>
      </w:r>
      <w:r w:rsidRPr="00B646CC">
        <w:rPr>
          <w:szCs w:val="24"/>
        </w:rPr>
        <w:t>С</w:t>
      </w:r>
      <w:proofErr w:type="spellEnd"/>
      <w:r w:rsidRPr="00B646CC">
        <w:rPr>
          <w:szCs w:val="24"/>
        </w:rPr>
        <w:t>.</w:t>
      </w:r>
    </w:p>
    <w:p w14:paraId="5AD60290" w14:textId="633A019A" w:rsidR="001F66A0" w:rsidRPr="00B646CC" w:rsidRDefault="001C45A4">
      <w:pPr>
        <w:jc w:val="both"/>
        <w:rPr>
          <w:szCs w:val="24"/>
        </w:rPr>
      </w:pPr>
      <w:r w:rsidRPr="00B646CC">
        <w:rPr>
          <w:szCs w:val="24"/>
        </w:rPr>
        <w:t>Органолептические показатели качества:</w:t>
      </w:r>
    </w:p>
    <w:p w14:paraId="5F2D467F" w14:textId="77777777" w:rsidR="001F66A0" w:rsidRPr="00B646CC" w:rsidRDefault="001C45A4" w:rsidP="00B646CC">
      <w:pPr>
        <w:jc w:val="both"/>
        <w:rPr>
          <w:szCs w:val="24"/>
        </w:rPr>
      </w:pPr>
      <w:r w:rsidRPr="00B646CC">
        <w:rPr>
          <w:szCs w:val="24"/>
        </w:rPr>
        <w:t>Внешний вид: мясо – нарезано поперек волокон, уложено на тарелку вместе с овощами. Овощи сохранили форму нарезки;</w:t>
      </w:r>
    </w:p>
    <w:p w14:paraId="66F65D76" w14:textId="77777777" w:rsidR="001F66A0" w:rsidRPr="00B646CC" w:rsidRDefault="001C45A4" w:rsidP="00B646CC">
      <w:pPr>
        <w:jc w:val="both"/>
        <w:rPr>
          <w:szCs w:val="24"/>
        </w:rPr>
      </w:pPr>
      <w:r w:rsidRPr="00B646CC">
        <w:rPr>
          <w:szCs w:val="24"/>
        </w:rPr>
        <w:t>Консистенция: мяса и овощей – нежная, мягкая, сочная;</w:t>
      </w:r>
    </w:p>
    <w:p w14:paraId="146C6437" w14:textId="77777777" w:rsidR="001F66A0" w:rsidRPr="00B646CC" w:rsidRDefault="001C45A4" w:rsidP="00B646CC">
      <w:pPr>
        <w:jc w:val="both"/>
        <w:rPr>
          <w:szCs w:val="24"/>
        </w:rPr>
      </w:pPr>
      <w:r w:rsidRPr="00B646CC">
        <w:rPr>
          <w:szCs w:val="24"/>
        </w:rPr>
        <w:t>Цвет: мяса – коричневый, овощей – темно-красный;</w:t>
      </w:r>
    </w:p>
    <w:p w14:paraId="1D4D5E7C" w14:textId="77777777" w:rsidR="001F66A0" w:rsidRPr="00B646CC" w:rsidRDefault="001C45A4" w:rsidP="00B646CC">
      <w:pPr>
        <w:jc w:val="both"/>
        <w:rPr>
          <w:szCs w:val="24"/>
        </w:rPr>
      </w:pPr>
      <w:r w:rsidRPr="00B646CC">
        <w:rPr>
          <w:szCs w:val="24"/>
        </w:rPr>
        <w:t>Запах: мяса в сочетания с ароматом овощей;</w:t>
      </w:r>
    </w:p>
    <w:p w14:paraId="3C2E7FFB" w14:textId="77777777" w:rsidR="001F66A0" w:rsidRPr="00B646CC" w:rsidRDefault="001C45A4" w:rsidP="00B646CC">
      <w:pPr>
        <w:jc w:val="both"/>
        <w:rPr>
          <w:szCs w:val="24"/>
        </w:rPr>
      </w:pPr>
      <w:r w:rsidRPr="00B646CC">
        <w:rPr>
          <w:szCs w:val="24"/>
        </w:rPr>
        <w:t>Вкус: без постороннего привкуса, умеренно соленый.</w:t>
      </w:r>
    </w:p>
    <w:p w14:paraId="1CD87913" w14:textId="19909C80" w:rsidR="001F66A0" w:rsidRDefault="001C45A4" w:rsidP="00B646CC">
      <w:pPr>
        <w:jc w:val="both"/>
        <w:rPr>
          <w:szCs w:val="24"/>
        </w:rPr>
      </w:pPr>
      <w:r w:rsidRPr="00B646CC">
        <w:rPr>
          <w:szCs w:val="24"/>
        </w:rPr>
        <w:t>Пищевая ценность блюда «Жаркое по-домашнему» на выход 200 г</w:t>
      </w:r>
      <w:r w:rsidR="005700DE">
        <w:rPr>
          <w:szCs w:val="24"/>
        </w:rPr>
        <w:t>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10"/>
        <w:gridCol w:w="1733"/>
        <w:gridCol w:w="2387"/>
        <w:gridCol w:w="3740"/>
      </w:tblGrid>
      <w:tr w:rsidR="001F66A0" w:rsidRPr="00B646CC" w14:paraId="3FBBD6BF" w14:textId="77777777" w:rsidTr="007A3CE4"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99443" w14:textId="77777777" w:rsidR="001F66A0" w:rsidRPr="0038480F" w:rsidRDefault="001C45A4">
            <w:pPr>
              <w:widowControl w:val="0"/>
              <w:spacing w:line="276" w:lineRule="auto"/>
              <w:jc w:val="center"/>
              <w:rPr>
                <w:szCs w:val="24"/>
              </w:rPr>
            </w:pPr>
            <w:r w:rsidRPr="0038480F">
              <w:rPr>
                <w:szCs w:val="24"/>
              </w:rPr>
              <w:t xml:space="preserve">Белки, </w:t>
            </w:r>
            <w:proofErr w:type="gramStart"/>
            <w:r w:rsidRPr="0038480F">
              <w:rPr>
                <w:szCs w:val="24"/>
              </w:rPr>
              <w:t>г</w:t>
            </w:r>
            <w:proofErr w:type="gramEnd"/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99751" w14:textId="77777777" w:rsidR="001F66A0" w:rsidRPr="0038480F" w:rsidRDefault="001C45A4">
            <w:pPr>
              <w:widowControl w:val="0"/>
              <w:spacing w:line="276" w:lineRule="auto"/>
              <w:jc w:val="center"/>
              <w:rPr>
                <w:szCs w:val="24"/>
              </w:rPr>
            </w:pPr>
            <w:r w:rsidRPr="0038480F">
              <w:rPr>
                <w:szCs w:val="24"/>
              </w:rPr>
              <w:t>Жиры, г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EFB7C" w14:textId="77777777" w:rsidR="001F66A0" w:rsidRPr="0038480F" w:rsidRDefault="001C45A4">
            <w:pPr>
              <w:widowControl w:val="0"/>
              <w:spacing w:line="276" w:lineRule="auto"/>
              <w:jc w:val="center"/>
              <w:rPr>
                <w:szCs w:val="24"/>
              </w:rPr>
            </w:pPr>
            <w:r w:rsidRPr="0038480F">
              <w:rPr>
                <w:szCs w:val="24"/>
              </w:rPr>
              <w:t>Углеводы, г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27DAB" w14:textId="77777777" w:rsidR="001F66A0" w:rsidRPr="0038480F" w:rsidRDefault="001C45A4">
            <w:pPr>
              <w:widowControl w:val="0"/>
              <w:spacing w:line="276" w:lineRule="auto"/>
              <w:jc w:val="center"/>
              <w:rPr>
                <w:szCs w:val="24"/>
              </w:rPr>
            </w:pPr>
            <w:r w:rsidRPr="0038480F">
              <w:rPr>
                <w:szCs w:val="24"/>
              </w:rPr>
              <w:t>Калорийность, ккал</w:t>
            </w:r>
          </w:p>
        </w:tc>
      </w:tr>
      <w:tr w:rsidR="001F66A0" w:rsidRPr="00B646CC" w14:paraId="791120FE" w14:textId="77777777" w:rsidTr="007A3CE4"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A3E1F" w14:textId="77777777" w:rsidR="001F66A0" w:rsidRPr="0038480F" w:rsidRDefault="001C45A4">
            <w:pPr>
              <w:pStyle w:val="ad"/>
              <w:jc w:val="center"/>
              <w:rPr>
                <w:szCs w:val="24"/>
              </w:rPr>
            </w:pPr>
            <w:r w:rsidRPr="0038480F">
              <w:rPr>
                <w:szCs w:val="24"/>
              </w:rPr>
              <w:t>15,79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DF1D9" w14:textId="77777777" w:rsidR="001F66A0" w:rsidRPr="0038480F" w:rsidRDefault="001C45A4">
            <w:pPr>
              <w:pStyle w:val="ad"/>
              <w:jc w:val="center"/>
              <w:rPr>
                <w:szCs w:val="24"/>
              </w:rPr>
            </w:pPr>
            <w:r w:rsidRPr="0038480F">
              <w:rPr>
                <w:szCs w:val="24"/>
              </w:rPr>
              <w:t>15,75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3C95A" w14:textId="77777777" w:rsidR="001F66A0" w:rsidRPr="0038480F" w:rsidRDefault="001C45A4">
            <w:pPr>
              <w:pStyle w:val="ad"/>
              <w:jc w:val="center"/>
              <w:rPr>
                <w:szCs w:val="24"/>
              </w:rPr>
            </w:pPr>
            <w:r w:rsidRPr="0038480F">
              <w:rPr>
                <w:szCs w:val="24"/>
              </w:rPr>
              <w:t>16,64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607262" w14:textId="77777777" w:rsidR="001F66A0" w:rsidRPr="0038480F" w:rsidRDefault="001C45A4">
            <w:pPr>
              <w:pStyle w:val="ad"/>
              <w:jc w:val="center"/>
              <w:rPr>
                <w:szCs w:val="24"/>
              </w:rPr>
            </w:pPr>
            <w:r w:rsidRPr="0038480F">
              <w:rPr>
                <w:szCs w:val="24"/>
              </w:rPr>
              <w:t>263,81</w:t>
            </w:r>
          </w:p>
        </w:tc>
      </w:tr>
    </w:tbl>
    <w:p w14:paraId="36478933" w14:textId="28034002" w:rsidR="001F66A0" w:rsidRDefault="001F66A0">
      <w:pPr>
        <w:jc w:val="both"/>
        <w:rPr>
          <w:sz w:val="28"/>
          <w:szCs w:val="28"/>
        </w:rPr>
      </w:pPr>
    </w:p>
    <w:sectPr w:rsidR="001F66A0" w:rsidSect="00642D14">
      <w:headerReference w:type="default" r:id="rId7"/>
      <w:pgSz w:w="11906" w:h="16838"/>
      <w:pgMar w:top="709" w:right="851" w:bottom="851" w:left="1701" w:header="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78AC00" w14:textId="77777777" w:rsidR="0085267F" w:rsidRDefault="0085267F" w:rsidP="00166DA0">
      <w:r>
        <w:separator/>
      </w:r>
    </w:p>
  </w:endnote>
  <w:endnote w:type="continuationSeparator" w:id="0">
    <w:p w14:paraId="2C7257A3" w14:textId="77777777" w:rsidR="0085267F" w:rsidRDefault="0085267F" w:rsidP="00166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8AE10C" w14:textId="77777777" w:rsidR="0085267F" w:rsidRDefault="0085267F" w:rsidP="00166DA0">
      <w:r>
        <w:separator/>
      </w:r>
    </w:p>
  </w:footnote>
  <w:footnote w:type="continuationSeparator" w:id="0">
    <w:p w14:paraId="4558A511" w14:textId="77777777" w:rsidR="0085267F" w:rsidRDefault="0085267F" w:rsidP="00166D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1325026"/>
      <w:docPartObj>
        <w:docPartGallery w:val="Page Numbers (Top of Page)"/>
        <w:docPartUnique/>
      </w:docPartObj>
    </w:sdtPr>
    <w:sdtEndPr/>
    <w:sdtContent>
      <w:p w14:paraId="2781BCBE" w14:textId="77777777" w:rsidR="00642D14" w:rsidRDefault="00642D14">
        <w:pPr>
          <w:pStyle w:val="a4"/>
          <w:jc w:val="center"/>
        </w:pPr>
      </w:p>
      <w:p w14:paraId="63E14748" w14:textId="77777777" w:rsidR="00642D14" w:rsidRDefault="00642D14">
        <w:pPr>
          <w:pStyle w:val="a4"/>
          <w:jc w:val="center"/>
        </w:pPr>
      </w:p>
      <w:p w14:paraId="292B3CE2" w14:textId="1DF8910C" w:rsidR="00166DA0" w:rsidRDefault="00166DA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3CE4">
          <w:rPr>
            <w:noProof/>
          </w:rPr>
          <w:t>2</w:t>
        </w:r>
        <w:r>
          <w:fldChar w:fldCharType="end"/>
        </w:r>
      </w:p>
    </w:sdtContent>
  </w:sdt>
  <w:p w14:paraId="4E525F31" w14:textId="77777777" w:rsidR="00166DA0" w:rsidRDefault="00166DA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441A"/>
    <w:rsid w:val="00022521"/>
    <w:rsid w:val="00166DA0"/>
    <w:rsid w:val="001C45A4"/>
    <w:rsid w:val="001F66A0"/>
    <w:rsid w:val="00204813"/>
    <w:rsid w:val="0038480F"/>
    <w:rsid w:val="00501BB5"/>
    <w:rsid w:val="0050608D"/>
    <w:rsid w:val="005700DE"/>
    <w:rsid w:val="005B2F47"/>
    <w:rsid w:val="00642D14"/>
    <w:rsid w:val="006457A3"/>
    <w:rsid w:val="006A19E3"/>
    <w:rsid w:val="007A3CE4"/>
    <w:rsid w:val="0085267F"/>
    <w:rsid w:val="008D7353"/>
    <w:rsid w:val="0091566E"/>
    <w:rsid w:val="0099441A"/>
    <w:rsid w:val="00A82D0F"/>
    <w:rsid w:val="00B0409F"/>
    <w:rsid w:val="00B42807"/>
    <w:rsid w:val="00B646CC"/>
    <w:rsid w:val="00BE6C80"/>
    <w:rsid w:val="00C61AF6"/>
    <w:rsid w:val="00E323A2"/>
    <w:rsid w:val="00F4226A"/>
    <w:rsid w:val="5D240B55"/>
    <w:rsid w:val="6C986623"/>
    <w:rsid w:val="74494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A0C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/>
    <w:lsdException w:name="Title" w:semiHidden="0" w:uiPriority="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4">
    <w:name w:val="header"/>
    <w:basedOn w:val="a"/>
    <w:uiPriority w:val="99"/>
    <w:unhideWhenUsed/>
    <w:pPr>
      <w:tabs>
        <w:tab w:val="center" w:pos="4677"/>
        <w:tab w:val="right" w:pos="9355"/>
      </w:tabs>
    </w:p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index heading"/>
    <w:basedOn w:val="a"/>
    <w:qFormat/>
    <w:pPr>
      <w:suppressLineNumbers/>
    </w:pPr>
    <w:rPr>
      <w:rFonts w:cs="Arial"/>
    </w:rPr>
  </w:style>
  <w:style w:type="paragraph" w:styleId="a7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footer"/>
    <w:basedOn w:val="a"/>
    <w:uiPriority w:val="99"/>
    <w:unhideWhenUsed/>
    <w:pPr>
      <w:tabs>
        <w:tab w:val="center" w:pos="4677"/>
        <w:tab w:val="right" w:pos="9355"/>
      </w:tabs>
    </w:pPr>
  </w:style>
  <w:style w:type="paragraph" w:styleId="a9">
    <w:name w:val="List"/>
    <w:basedOn w:val="a5"/>
    <w:rPr>
      <w:rFonts w:cs="Arial"/>
    </w:rPr>
  </w:style>
  <w:style w:type="character" w:customStyle="1" w:styleId="aa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Нижний колонтитул Знак"/>
    <w:basedOn w:val="a0"/>
    <w:uiPriority w:val="99"/>
    <w:semiHidden/>
    <w:qFormat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c">
    <w:name w:val="Верхний и нижний колонтитулы"/>
    <w:basedOn w:val="a"/>
    <w:qFormat/>
  </w:style>
  <w:style w:type="paragraph" w:customStyle="1" w:styleId="ad">
    <w:name w:val="Содержимое таблицы"/>
    <w:basedOn w:val="a"/>
    <w:qFormat/>
    <w:pPr>
      <w:widowControl w:val="0"/>
      <w:suppressLineNumbers/>
    </w:pPr>
  </w:style>
  <w:style w:type="paragraph" w:customStyle="1" w:styleId="ae">
    <w:name w:val="Заголовок таблицы"/>
    <w:basedOn w:val="ad"/>
    <w:qFormat/>
    <w:pPr>
      <w:jc w:val="center"/>
    </w:pPr>
    <w:rPr>
      <w:b/>
      <w:bCs/>
    </w:rPr>
  </w:style>
  <w:style w:type="table" w:styleId="af">
    <w:name w:val="Table Grid"/>
    <w:basedOn w:val="a1"/>
    <w:uiPriority w:val="59"/>
    <w:rsid w:val="008D73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Пользователь</cp:lastModifiedBy>
  <cp:revision>20</cp:revision>
  <cp:lastPrinted>2025-02-07T09:12:00Z</cp:lastPrinted>
  <dcterms:created xsi:type="dcterms:W3CDTF">2021-02-27T19:02:00Z</dcterms:created>
  <dcterms:modified xsi:type="dcterms:W3CDTF">2025-02-10T09:37:00Z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1049-12.2.0.19821</vt:lpwstr>
  </property>
  <property fmtid="{D5CDD505-2E9C-101B-9397-08002B2CF9AE}" pid="9" name="ICV">
    <vt:lpwstr>A68D09892DD044B1ADC78AF9DDE5D5FD_12</vt:lpwstr>
  </property>
</Properties>
</file>